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77313" w14:textId="77777777" w:rsidR="00F97D52" w:rsidRDefault="00F97D52" w:rsidP="00F97D52">
      <w:pPr>
        <w:spacing w:after="240"/>
        <w:rPr>
          <w:rFonts w:asciiTheme="minorHAnsi" w:hAnsiTheme="minorHAnsi" w:cstheme="minorHAnsi"/>
          <w:b/>
          <w:bCs/>
          <w:sz w:val="32"/>
          <w:szCs w:val="32"/>
        </w:rPr>
      </w:pPr>
    </w:p>
    <w:p w14:paraId="0ED67805" w14:textId="77777777" w:rsidR="00DD765E" w:rsidRPr="009940A3" w:rsidRDefault="00DD765E" w:rsidP="00DD765E">
      <w:pPr>
        <w:spacing w:after="24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9940A3">
        <w:rPr>
          <w:rFonts w:asciiTheme="minorHAnsi" w:hAnsiTheme="minorHAnsi" w:cstheme="minorHAnsi"/>
          <w:b/>
          <w:bCs/>
          <w:sz w:val="32"/>
          <w:szCs w:val="32"/>
        </w:rPr>
        <w:t>VABILO</w:t>
      </w:r>
    </w:p>
    <w:p w14:paraId="54C722AB" w14:textId="77777777" w:rsidR="00DD765E" w:rsidRPr="009940A3" w:rsidRDefault="00DD765E" w:rsidP="009940A3">
      <w:pPr>
        <w:spacing w:after="240"/>
        <w:jc w:val="center"/>
        <w:rPr>
          <w:rFonts w:asciiTheme="minorHAnsi" w:hAnsiTheme="minorHAnsi" w:cstheme="minorHAnsi"/>
        </w:rPr>
      </w:pPr>
    </w:p>
    <w:p w14:paraId="7689E591" w14:textId="4B6E463E" w:rsidR="00DD765E" w:rsidRPr="00CE07F1" w:rsidRDefault="00DD765E" w:rsidP="009940A3">
      <w:pPr>
        <w:spacing w:after="240"/>
        <w:jc w:val="center"/>
        <w:rPr>
          <w:rFonts w:asciiTheme="minorHAnsi" w:hAnsiTheme="minorHAnsi" w:cstheme="minorHAnsi"/>
        </w:rPr>
      </w:pPr>
      <w:r w:rsidRPr="00CE07F1">
        <w:rPr>
          <w:rFonts w:asciiTheme="minorHAnsi" w:hAnsiTheme="minorHAnsi" w:cstheme="minorHAnsi"/>
        </w:rPr>
        <w:t xml:space="preserve">V sklopu </w:t>
      </w:r>
      <w:r w:rsidR="00BE79B7" w:rsidRPr="00CE07F1">
        <w:rPr>
          <w:rFonts w:asciiTheme="minorHAnsi" w:hAnsiTheme="minorHAnsi" w:cstheme="minorHAnsi"/>
        </w:rPr>
        <w:t>predme</w:t>
      </w:r>
      <w:r w:rsidR="00CE07F1" w:rsidRPr="00CE07F1">
        <w:rPr>
          <w:rFonts w:asciiTheme="minorHAnsi" w:hAnsiTheme="minorHAnsi" w:cstheme="minorHAnsi"/>
        </w:rPr>
        <w:t>ta</w:t>
      </w:r>
      <w:r w:rsidR="00BE79B7" w:rsidRPr="00CE07F1">
        <w:rPr>
          <w:rFonts w:asciiTheme="minorHAnsi" w:hAnsiTheme="minorHAnsi" w:cstheme="minorHAnsi"/>
        </w:rPr>
        <w:t xml:space="preserve"> </w:t>
      </w:r>
      <w:r w:rsidR="00CE07F1" w:rsidRPr="00CE07F1">
        <w:rPr>
          <w:rFonts w:asciiTheme="minorHAnsi" w:hAnsiTheme="minorHAnsi" w:cstheme="minorHAnsi"/>
        </w:rPr>
        <w:t xml:space="preserve">Organizacija gradbenih del </w:t>
      </w:r>
      <w:r w:rsidR="00BE79B7" w:rsidRPr="00CE07F1">
        <w:rPr>
          <w:rFonts w:asciiTheme="minorHAnsi" w:hAnsiTheme="minorHAnsi" w:cstheme="minorHAnsi"/>
        </w:rPr>
        <w:t>vljudno vabljeni</w:t>
      </w:r>
      <w:r w:rsidRPr="00CE07F1">
        <w:rPr>
          <w:rFonts w:asciiTheme="minorHAnsi" w:hAnsiTheme="minorHAnsi" w:cstheme="minorHAnsi"/>
        </w:rPr>
        <w:t xml:space="preserve"> </w:t>
      </w:r>
      <w:r w:rsidR="00BE79B7" w:rsidRPr="00CE07F1">
        <w:rPr>
          <w:rFonts w:asciiTheme="minorHAnsi" w:hAnsiTheme="minorHAnsi" w:cstheme="minorHAnsi"/>
        </w:rPr>
        <w:t>na predavanje z naslovom</w:t>
      </w:r>
    </w:p>
    <w:p w14:paraId="7E32AAAF" w14:textId="717B9C0B" w:rsidR="00BE79B7" w:rsidRPr="00CE07F1" w:rsidRDefault="00BE79B7" w:rsidP="002B68CA">
      <w:pPr>
        <w:spacing w:after="240"/>
        <w:jc w:val="center"/>
        <w:rPr>
          <w:rFonts w:asciiTheme="minorHAnsi" w:hAnsiTheme="minorHAnsi" w:cstheme="minorHAnsi"/>
        </w:rPr>
      </w:pPr>
      <w:r w:rsidRPr="00CE07F1">
        <w:rPr>
          <w:rFonts w:asciiTheme="minorHAnsi" w:hAnsiTheme="minorHAnsi" w:cstheme="minorHAnsi"/>
          <w:b/>
          <w:bCs/>
        </w:rPr>
        <w:t>»</w:t>
      </w:r>
      <w:r w:rsidR="00376FE0" w:rsidRPr="00CE07F1">
        <w:rPr>
          <w:rFonts w:asciiTheme="minorHAnsi" w:hAnsiTheme="minorHAnsi" w:cstheme="minorHAnsi"/>
          <w:b/>
          <w:bCs/>
        </w:rPr>
        <w:t>Industrija 4.0</w:t>
      </w:r>
      <w:r w:rsidRPr="00CE07F1">
        <w:rPr>
          <w:rFonts w:asciiTheme="minorHAnsi" w:hAnsiTheme="minorHAnsi" w:cstheme="minorHAnsi"/>
          <w:b/>
          <w:bCs/>
        </w:rPr>
        <w:t>«</w:t>
      </w:r>
      <w:r w:rsidR="008740F0" w:rsidRPr="00CE07F1">
        <w:rPr>
          <w:rFonts w:asciiTheme="minorHAnsi" w:hAnsiTheme="minorHAnsi" w:cstheme="minorHAnsi"/>
          <w:b/>
          <w:bCs/>
        </w:rPr>
        <w:t>,</w:t>
      </w:r>
    </w:p>
    <w:p w14:paraId="3362D92D" w14:textId="763BB00E" w:rsidR="002B68CA" w:rsidRDefault="002B68CA" w:rsidP="002B68CA">
      <w:pPr>
        <w:pStyle w:val="Naslov3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ki ga bo podal</w:t>
      </w:r>
      <w:r w:rsidR="00376FE0">
        <w:rPr>
          <w:rFonts w:asciiTheme="minorHAnsi" w:hAnsiTheme="minorHAnsi" w:cstheme="minorHAnsi"/>
          <w:b w:val="0"/>
          <w:bCs w:val="0"/>
          <w:sz w:val="24"/>
          <w:szCs w:val="24"/>
        </w:rPr>
        <w:t>a</w:t>
      </w:r>
    </w:p>
    <w:p w14:paraId="2338D7A6" w14:textId="2C7A2F38" w:rsidR="00F97D52" w:rsidRPr="002B68CA" w:rsidRDefault="00DD765E" w:rsidP="00F97D52">
      <w:pPr>
        <w:pStyle w:val="Naslov3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2B68CA">
        <w:rPr>
          <w:rFonts w:asciiTheme="minorHAnsi" w:hAnsiTheme="minorHAnsi" w:cstheme="minorHAnsi"/>
          <w:bCs w:val="0"/>
          <w:sz w:val="24"/>
          <w:szCs w:val="24"/>
        </w:rPr>
        <w:t>d</w:t>
      </w:r>
      <w:r w:rsidR="002B68CA" w:rsidRPr="002B68CA">
        <w:rPr>
          <w:rFonts w:asciiTheme="minorHAnsi" w:hAnsiTheme="minorHAnsi" w:cstheme="minorHAnsi"/>
          <w:bCs w:val="0"/>
          <w:sz w:val="24"/>
          <w:szCs w:val="24"/>
        </w:rPr>
        <w:t xml:space="preserve">r. </w:t>
      </w:r>
      <w:r w:rsidR="00376FE0">
        <w:rPr>
          <w:rFonts w:asciiTheme="minorHAnsi" w:hAnsiTheme="minorHAnsi" w:cstheme="minorHAnsi"/>
          <w:bCs w:val="0"/>
          <w:sz w:val="24"/>
          <w:szCs w:val="24"/>
        </w:rPr>
        <w:t>Tjaša Zupančič Hartner</w:t>
      </w:r>
    </w:p>
    <w:p w14:paraId="6A67A719" w14:textId="60157A75" w:rsidR="002B68CA" w:rsidRDefault="002C20F4" w:rsidP="00F97D52">
      <w:pPr>
        <w:pStyle w:val="Naslov3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4479C4EF" wp14:editId="46FFD88F">
            <wp:extent cx="2795919" cy="4188643"/>
            <wp:effectExtent l="0" t="0" r="4445" b="2540"/>
            <wp:docPr id="9286823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827" cy="4192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2DD280" w14:textId="77CD19AC" w:rsidR="000A542C" w:rsidRPr="000A542C" w:rsidRDefault="00951163" w:rsidP="00F97D52">
      <w:pPr>
        <w:pStyle w:val="Naslov3"/>
        <w:contextualSpacing/>
        <w:jc w:val="center"/>
        <w:rPr>
          <w:rFonts w:asciiTheme="minorHAnsi" w:hAnsiTheme="minorHAnsi" w:cstheme="minorHAnsi"/>
          <w:bCs w:val="0"/>
          <w:sz w:val="24"/>
          <w:szCs w:val="24"/>
        </w:rPr>
      </w:pPr>
      <w:r>
        <w:rPr>
          <w:rFonts w:asciiTheme="minorHAnsi" w:hAnsiTheme="minorHAnsi" w:cstheme="minorHAnsi"/>
          <w:bCs w:val="0"/>
          <w:sz w:val="24"/>
          <w:szCs w:val="24"/>
        </w:rPr>
        <w:t>d</w:t>
      </w:r>
      <w:r w:rsidR="000A542C" w:rsidRPr="000A542C">
        <w:rPr>
          <w:rFonts w:asciiTheme="minorHAnsi" w:hAnsiTheme="minorHAnsi" w:cstheme="minorHAnsi"/>
          <w:bCs w:val="0"/>
          <w:sz w:val="24"/>
          <w:szCs w:val="24"/>
        </w:rPr>
        <w:t>oktor</w:t>
      </w:r>
      <w:r>
        <w:rPr>
          <w:rFonts w:asciiTheme="minorHAnsi" w:hAnsiTheme="minorHAnsi" w:cstheme="minorHAnsi"/>
          <w:bCs w:val="0"/>
          <w:sz w:val="24"/>
          <w:szCs w:val="24"/>
        </w:rPr>
        <w:t>ica</w:t>
      </w:r>
      <w:r w:rsidR="000A542C" w:rsidRPr="000A542C">
        <w:rPr>
          <w:rFonts w:asciiTheme="minorHAnsi" w:hAnsiTheme="minorHAnsi" w:cstheme="minorHAnsi"/>
          <w:bCs w:val="0"/>
          <w:sz w:val="24"/>
          <w:szCs w:val="24"/>
        </w:rPr>
        <w:t xml:space="preserve"> znanosti</w:t>
      </w:r>
      <w:r w:rsidR="001616D2">
        <w:rPr>
          <w:rFonts w:asciiTheme="minorHAnsi" w:hAnsiTheme="minorHAnsi" w:cstheme="minorHAnsi"/>
          <w:bCs w:val="0"/>
          <w:sz w:val="24"/>
          <w:szCs w:val="24"/>
        </w:rPr>
        <w:t xml:space="preserve">, mentorica </w:t>
      </w:r>
      <w:proofErr w:type="spellStart"/>
      <w:r w:rsidR="001616D2">
        <w:rPr>
          <w:rFonts w:asciiTheme="minorHAnsi" w:hAnsiTheme="minorHAnsi" w:cstheme="minorHAnsi"/>
          <w:bCs w:val="0"/>
          <w:sz w:val="24"/>
          <w:szCs w:val="24"/>
        </w:rPr>
        <w:t>start:up</w:t>
      </w:r>
      <w:proofErr w:type="spellEnd"/>
      <w:r w:rsidR="001616D2">
        <w:rPr>
          <w:rFonts w:asciiTheme="minorHAnsi" w:hAnsiTheme="minorHAnsi" w:cstheme="minorHAnsi"/>
          <w:bCs w:val="0"/>
          <w:sz w:val="24"/>
          <w:szCs w:val="24"/>
        </w:rPr>
        <w:t xml:space="preserve"> podjetjem, n</w:t>
      </w:r>
      <w:r w:rsidR="00E2421C">
        <w:rPr>
          <w:rFonts w:asciiTheme="minorHAnsi" w:hAnsiTheme="minorHAnsi" w:cstheme="minorHAnsi"/>
          <w:bCs w:val="0"/>
          <w:sz w:val="24"/>
          <w:szCs w:val="24"/>
        </w:rPr>
        <w:t>ominiranka za inženirko leta 2021 in</w:t>
      </w:r>
    </w:p>
    <w:p w14:paraId="64FBD6EF" w14:textId="57D344ED" w:rsidR="00DD765E" w:rsidRPr="000A542C" w:rsidRDefault="00951163" w:rsidP="000A542C">
      <w:pPr>
        <w:pStyle w:val="Naslov3"/>
        <w:contextualSpacing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Cs w:val="0"/>
          <w:sz w:val="24"/>
          <w:szCs w:val="24"/>
        </w:rPr>
        <w:t>vodja razvoja v podjetju</w:t>
      </w:r>
      <w:r w:rsidR="000A542C" w:rsidRPr="000A542C">
        <w:rPr>
          <w:rFonts w:asciiTheme="minorHAnsi" w:hAnsiTheme="minorHAnsi" w:cstheme="minorHAnsi"/>
          <w:bCs w:val="0"/>
          <w:sz w:val="24"/>
          <w:szCs w:val="24"/>
        </w:rPr>
        <w:t xml:space="preserve"> GIC GRADNJE </w:t>
      </w:r>
      <w:proofErr w:type="spellStart"/>
      <w:r w:rsidR="000A542C" w:rsidRPr="000A542C">
        <w:rPr>
          <w:rFonts w:asciiTheme="minorHAnsi" w:hAnsiTheme="minorHAnsi" w:cstheme="minorHAnsi"/>
          <w:bCs w:val="0"/>
          <w:sz w:val="24"/>
          <w:szCs w:val="24"/>
        </w:rPr>
        <w:t>d.o.o</w:t>
      </w:r>
      <w:proofErr w:type="spellEnd"/>
      <w:r w:rsidR="000A542C" w:rsidRPr="000A542C">
        <w:rPr>
          <w:rFonts w:asciiTheme="minorHAnsi" w:hAnsiTheme="minorHAnsi" w:cstheme="minorHAnsi"/>
          <w:bCs w:val="0"/>
          <w:sz w:val="24"/>
          <w:szCs w:val="24"/>
        </w:rPr>
        <w:t>.</w:t>
      </w:r>
    </w:p>
    <w:p w14:paraId="2C717A6C" w14:textId="692E82A8" w:rsidR="00DD765E" w:rsidRPr="009940A3" w:rsidRDefault="00DD765E" w:rsidP="00DD765E">
      <w:pPr>
        <w:spacing w:after="120" w:line="360" w:lineRule="auto"/>
        <w:jc w:val="center"/>
        <w:rPr>
          <w:rFonts w:asciiTheme="minorHAnsi" w:hAnsiTheme="minorHAnsi" w:cstheme="minorHAnsi"/>
        </w:rPr>
      </w:pPr>
      <w:r w:rsidRPr="009940A3">
        <w:rPr>
          <w:rFonts w:asciiTheme="minorHAnsi" w:hAnsiTheme="minorHAnsi" w:cstheme="minorHAnsi"/>
        </w:rPr>
        <w:t>P</w:t>
      </w:r>
      <w:r w:rsidR="000A542C">
        <w:rPr>
          <w:rFonts w:asciiTheme="minorHAnsi" w:hAnsiTheme="minorHAnsi" w:cstheme="minorHAnsi"/>
        </w:rPr>
        <w:t>redavanje bo potekalo</w:t>
      </w:r>
    </w:p>
    <w:p w14:paraId="187254C8" w14:textId="2E1E58CB" w:rsidR="00DD765E" w:rsidRDefault="00DD765E" w:rsidP="00DD765E">
      <w:pPr>
        <w:spacing w:after="120" w:line="360" w:lineRule="auto"/>
        <w:jc w:val="center"/>
        <w:rPr>
          <w:rFonts w:asciiTheme="minorHAnsi" w:hAnsiTheme="minorHAnsi" w:cstheme="minorHAnsi"/>
          <w:b/>
          <w:bCs/>
        </w:rPr>
      </w:pPr>
      <w:r w:rsidRPr="009940A3">
        <w:rPr>
          <w:rFonts w:asciiTheme="minorHAnsi" w:hAnsiTheme="minorHAnsi" w:cstheme="minorHAnsi"/>
          <w:b/>
          <w:bCs/>
        </w:rPr>
        <w:t xml:space="preserve">v </w:t>
      </w:r>
      <w:r w:rsidR="00E2421C" w:rsidRPr="009940A3">
        <w:rPr>
          <w:rFonts w:asciiTheme="minorHAnsi" w:hAnsiTheme="minorHAnsi" w:cstheme="minorHAnsi"/>
          <w:b/>
          <w:bCs/>
        </w:rPr>
        <w:t>p</w:t>
      </w:r>
      <w:r w:rsidR="00E2421C">
        <w:rPr>
          <w:rFonts w:asciiTheme="minorHAnsi" w:hAnsiTheme="minorHAnsi" w:cstheme="minorHAnsi"/>
          <w:b/>
          <w:bCs/>
        </w:rPr>
        <w:t>etek</w:t>
      </w:r>
      <w:r w:rsidRPr="009940A3">
        <w:rPr>
          <w:rFonts w:asciiTheme="minorHAnsi" w:hAnsiTheme="minorHAnsi" w:cstheme="minorHAnsi"/>
          <w:b/>
          <w:bCs/>
        </w:rPr>
        <w:t xml:space="preserve">, </w:t>
      </w:r>
      <w:r w:rsidR="00E2421C">
        <w:rPr>
          <w:rFonts w:asciiTheme="minorHAnsi" w:hAnsiTheme="minorHAnsi" w:cstheme="minorHAnsi"/>
          <w:b/>
          <w:bCs/>
        </w:rPr>
        <w:t>1</w:t>
      </w:r>
      <w:r w:rsidRPr="009940A3">
        <w:rPr>
          <w:rFonts w:asciiTheme="minorHAnsi" w:hAnsiTheme="minorHAnsi" w:cstheme="minorHAnsi"/>
          <w:b/>
          <w:bCs/>
        </w:rPr>
        <w:t xml:space="preserve">. </w:t>
      </w:r>
      <w:r w:rsidR="00E2421C">
        <w:rPr>
          <w:rFonts w:asciiTheme="minorHAnsi" w:hAnsiTheme="minorHAnsi" w:cstheme="minorHAnsi"/>
          <w:b/>
          <w:bCs/>
        </w:rPr>
        <w:t>decembr</w:t>
      </w:r>
      <w:r w:rsidRPr="009940A3">
        <w:rPr>
          <w:rFonts w:asciiTheme="minorHAnsi" w:hAnsiTheme="minorHAnsi" w:cstheme="minorHAnsi"/>
          <w:b/>
          <w:bCs/>
        </w:rPr>
        <w:t xml:space="preserve">a 2023, s pričetkom ob 10. uri </w:t>
      </w:r>
      <w:r w:rsidR="008740F0">
        <w:rPr>
          <w:rFonts w:asciiTheme="minorHAnsi" w:hAnsiTheme="minorHAnsi" w:cstheme="minorHAnsi"/>
          <w:b/>
          <w:bCs/>
        </w:rPr>
        <w:t>v predavalnici A-101.</w:t>
      </w:r>
    </w:p>
    <w:p w14:paraId="752B446F" w14:textId="77777777" w:rsidR="00F97D52" w:rsidRDefault="00F97D52" w:rsidP="00DD765E">
      <w:pPr>
        <w:spacing w:after="120" w:line="360" w:lineRule="auto"/>
        <w:jc w:val="center"/>
        <w:rPr>
          <w:rFonts w:asciiTheme="minorHAnsi" w:hAnsiTheme="minorHAnsi" w:cstheme="minorHAnsi"/>
          <w:b/>
          <w:bCs/>
        </w:rPr>
      </w:pPr>
    </w:p>
    <w:sectPr w:rsidR="00F97D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65E"/>
    <w:rsid w:val="000A542C"/>
    <w:rsid w:val="001616D2"/>
    <w:rsid w:val="002B68CA"/>
    <w:rsid w:val="002C20F4"/>
    <w:rsid w:val="0035773B"/>
    <w:rsid w:val="00376FE0"/>
    <w:rsid w:val="004A2B5A"/>
    <w:rsid w:val="008740F0"/>
    <w:rsid w:val="00951163"/>
    <w:rsid w:val="009940A3"/>
    <w:rsid w:val="009A4CF8"/>
    <w:rsid w:val="00BC11E9"/>
    <w:rsid w:val="00BE79B7"/>
    <w:rsid w:val="00C743FE"/>
    <w:rsid w:val="00CE07F1"/>
    <w:rsid w:val="00DC2F7F"/>
    <w:rsid w:val="00DD765E"/>
    <w:rsid w:val="00E2421C"/>
    <w:rsid w:val="00F97D52"/>
    <w:rsid w:val="00FF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BE7DE4"/>
  <w15:chartTrackingRefBased/>
  <w15:docId w15:val="{6AF86214-7AC0-49C4-A94E-82AD645D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D765E"/>
    <w:pPr>
      <w:spacing w:after="0"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9940A3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uiPriority w:val="9"/>
    <w:rsid w:val="009940A3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3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Držečnik</dc:creator>
  <cp:keywords/>
  <dc:description/>
  <cp:lastModifiedBy>Mateja Držečnik</cp:lastModifiedBy>
  <cp:revision>3</cp:revision>
  <dcterms:created xsi:type="dcterms:W3CDTF">2023-11-27T13:00:00Z</dcterms:created>
  <dcterms:modified xsi:type="dcterms:W3CDTF">2023-11-27T13:27:00Z</dcterms:modified>
</cp:coreProperties>
</file>